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7CA0" w14:textId="77777777" w:rsidR="00C54413" w:rsidRPr="004F501D" w:rsidRDefault="00F2562E">
      <w:pPr>
        <w:spacing w:after="160"/>
        <w:rPr>
          <w:rFonts w:ascii="Calibri" w:hAnsi="Calibri" w:cs="Calibri"/>
        </w:rPr>
      </w:pPr>
      <w:r w:rsidRPr="004F501D">
        <w:rPr>
          <w:rFonts w:ascii="Calibri" w:hAnsi="Calibri" w:cs="Calibri"/>
          <w:sz w:val="24"/>
          <w:szCs w:val="24"/>
        </w:rPr>
        <w:t xml:space="preserve">Sayın Veli </w:t>
      </w:r>
      <w:proofErr w:type="spellStart"/>
      <w:r w:rsidRPr="004F501D">
        <w:rPr>
          <w:rFonts w:ascii="Calibri" w:hAnsi="Calibri" w:cs="Calibri"/>
          <w:sz w:val="24"/>
          <w:szCs w:val="24"/>
        </w:rPr>
        <w:t>veya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Vasi,</w:t>
      </w:r>
    </w:p>
    <w:p w14:paraId="1998037C" w14:textId="77777777" w:rsidR="00C54413" w:rsidRPr="004F501D" w:rsidRDefault="00C54413">
      <w:pPr>
        <w:spacing w:after="80"/>
        <w:rPr>
          <w:rFonts w:ascii="Calibri" w:hAnsi="Calibri" w:cs="Calibri"/>
        </w:rPr>
      </w:pPr>
    </w:p>
    <w:p w14:paraId="77CA5B19" w14:textId="77777777" w:rsidR="00C54413" w:rsidRPr="004F501D" w:rsidRDefault="00F2562E">
      <w:pPr>
        <w:spacing w:after="160"/>
        <w:rPr>
          <w:rFonts w:ascii="Calibri" w:hAnsi="Calibri" w:cs="Calibri"/>
        </w:rPr>
      </w:pPr>
      <w:r w:rsidRPr="004F501D">
        <w:rPr>
          <w:rFonts w:ascii="Calibri" w:hAnsi="Calibri" w:cs="Calibri"/>
          <w:sz w:val="24"/>
          <w:szCs w:val="24"/>
        </w:rPr>
        <w:t xml:space="preserve">Her </w:t>
      </w:r>
      <w:proofErr w:type="spellStart"/>
      <w:r w:rsidRPr="004F501D">
        <w:rPr>
          <w:rFonts w:ascii="Calibri" w:hAnsi="Calibri" w:cs="Calibri"/>
          <w:sz w:val="24"/>
          <w:szCs w:val="24"/>
        </w:rPr>
        <w:t>yıl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501D">
        <w:rPr>
          <w:rFonts w:ascii="Calibri" w:hAnsi="Calibri" w:cs="Calibri"/>
          <w:sz w:val="24"/>
          <w:szCs w:val="24"/>
        </w:rPr>
        <w:t>okulumuzda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ve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eyaletimiz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genelinde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İngilizce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öğrenen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öğrenciler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4F501D">
        <w:rPr>
          <w:rFonts w:ascii="Calibri" w:hAnsi="Calibri" w:cs="Calibri"/>
          <w:sz w:val="24"/>
          <w:szCs w:val="24"/>
        </w:rPr>
        <w:t>sınavına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girmektedir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. Bu </w:t>
      </w:r>
      <w:proofErr w:type="spellStart"/>
      <w:r w:rsidRPr="004F501D">
        <w:rPr>
          <w:rFonts w:ascii="Calibri" w:hAnsi="Calibri" w:cs="Calibri"/>
          <w:sz w:val="24"/>
          <w:szCs w:val="24"/>
        </w:rPr>
        <w:t>sınav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501D">
        <w:rPr>
          <w:rFonts w:ascii="Calibri" w:hAnsi="Calibri" w:cs="Calibri"/>
          <w:sz w:val="24"/>
          <w:szCs w:val="24"/>
        </w:rPr>
        <w:t>öğrencilerin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derslerine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etkin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biçimde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katılmak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için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kullandıkları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İngilizce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dil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becerilerini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ölçmektedir</w:t>
      </w:r>
      <w:proofErr w:type="spellEnd"/>
      <w:r w:rsidRPr="004F501D">
        <w:rPr>
          <w:rFonts w:ascii="Calibri" w:hAnsi="Calibri" w:cs="Calibri"/>
          <w:sz w:val="24"/>
          <w:szCs w:val="24"/>
        </w:rPr>
        <w:t>.</w:t>
      </w:r>
    </w:p>
    <w:p w14:paraId="2915D0FC" w14:textId="77777777" w:rsidR="00C54413" w:rsidRPr="004F501D" w:rsidRDefault="00C54413">
      <w:pPr>
        <w:spacing w:after="80"/>
        <w:rPr>
          <w:rFonts w:ascii="Calibri" w:hAnsi="Calibri" w:cs="Calibri"/>
        </w:rPr>
      </w:pPr>
    </w:p>
    <w:p w14:paraId="44FF139C" w14:textId="77777777" w:rsidR="00C54413" w:rsidRPr="004F501D" w:rsidRDefault="00F2562E">
      <w:pPr>
        <w:spacing w:after="160"/>
        <w:rPr>
          <w:rFonts w:ascii="Calibri" w:hAnsi="Calibri" w:cs="Calibri"/>
        </w:rPr>
      </w:pPr>
      <w:r w:rsidRPr="004F501D">
        <w:rPr>
          <w:rFonts w:ascii="Calibri" w:hAnsi="Calibri" w:cs="Calibri"/>
          <w:sz w:val="24"/>
          <w:szCs w:val="24"/>
        </w:rPr>
        <w:t xml:space="preserve">WIDA ACCESS </w:t>
      </w:r>
      <w:proofErr w:type="spellStart"/>
      <w:r w:rsidRPr="004F501D">
        <w:rPr>
          <w:rFonts w:ascii="Calibri" w:hAnsi="Calibri" w:cs="Calibri"/>
          <w:sz w:val="24"/>
          <w:szCs w:val="24"/>
        </w:rPr>
        <w:t>sınavı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501D">
        <w:rPr>
          <w:rFonts w:ascii="Calibri" w:hAnsi="Calibri" w:cs="Calibri"/>
          <w:sz w:val="24"/>
          <w:szCs w:val="24"/>
        </w:rPr>
        <w:t>öğrencilerin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İngilizce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dil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destek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hizmetlerinden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yararlanmaya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devam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edip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etmediğini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öğretmenlerin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değerlendirmesine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yardımcı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olmaktadır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4F501D">
        <w:rPr>
          <w:rFonts w:ascii="Calibri" w:hAnsi="Calibri" w:cs="Calibri"/>
          <w:sz w:val="24"/>
          <w:szCs w:val="24"/>
        </w:rPr>
        <w:t>Çocuğunuzun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öğrenmesini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takip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edebilmek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için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öğretmenler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hem </w:t>
      </w:r>
      <w:proofErr w:type="spellStart"/>
      <w:r w:rsidRPr="004F501D">
        <w:rPr>
          <w:rFonts w:ascii="Calibri" w:hAnsi="Calibri" w:cs="Calibri"/>
          <w:sz w:val="24"/>
          <w:szCs w:val="24"/>
        </w:rPr>
        <w:t>okul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çalışmalarını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hem de WIDA ACCESS </w:t>
      </w:r>
      <w:proofErr w:type="spellStart"/>
      <w:r w:rsidRPr="004F501D">
        <w:rPr>
          <w:rFonts w:ascii="Calibri" w:hAnsi="Calibri" w:cs="Calibri"/>
          <w:sz w:val="24"/>
          <w:szCs w:val="24"/>
        </w:rPr>
        <w:t>sınav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puanlarını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birlikte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incelemektedir</w:t>
      </w:r>
      <w:proofErr w:type="spellEnd"/>
      <w:r w:rsidRPr="004F501D">
        <w:rPr>
          <w:rFonts w:ascii="Calibri" w:hAnsi="Calibri" w:cs="Calibri"/>
          <w:sz w:val="24"/>
          <w:szCs w:val="24"/>
        </w:rPr>
        <w:t>.</w:t>
      </w:r>
    </w:p>
    <w:p w14:paraId="08A02D21" w14:textId="77777777" w:rsidR="00C54413" w:rsidRPr="004F501D" w:rsidRDefault="00C54413">
      <w:pPr>
        <w:spacing w:after="80"/>
        <w:rPr>
          <w:rFonts w:ascii="Calibri" w:hAnsi="Calibri" w:cs="Calibri"/>
        </w:rPr>
      </w:pPr>
    </w:p>
    <w:p w14:paraId="03EFFC38" w14:textId="77777777" w:rsidR="00C54413" w:rsidRPr="004F501D" w:rsidRDefault="00F2562E">
      <w:pPr>
        <w:spacing w:after="160"/>
        <w:rPr>
          <w:rFonts w:ascii="Calibri" w:hAnsi="Calibri" w:cs="Calibri"/>
        </w:rPr>
      </w:pPr>
      <w:r w:rsidRPr="004F501D">
        <w:rPr>
          <w:rFonts w:ascii="Calibri" w:hAnsi="Calibri" w:cs="Calibri"/>
          <w:sz w:val="24"/>
          <w:szCs w:val="24"/>
        </w:rPr>
        <w:t xml:space="preserve">Bu </w:t>
      </w:r>
      <w:proofErr w:type="spellStart"/>
      <w:r w:rsidRPr="004F501D">
        <w:rPr>
          <w:rFonts w:ascii="Calibri" w:hAnsi="Calibri" w:cs="Calibri"/>
          <w:sz w:val="24"/>
          <w:szCs w:val="24"/>
        </w:rPr>
        <w:t>mektupla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birlikte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çocuğunuzun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4F501D">
        <w:rPr>
          <w:rFonts w:ascii="Calibri" w:hAnsi="Calibri" w:cs="Calibri"/>
          <w:sz w:val="24"/>
          <w:szCs w:val="24"/>
        </w:rPr>
        <w:t>Bireysel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Öğrenci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Raporu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iletilmektedir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4F501D">
        <w:rPr>
          <w:rFonts w:ascii="Calibri" w:hAnsi="Calibri" w:cs="Calibri"/>
          <w:sz w:val="24"/>
          <w:szCs w:val="24"/>
        </w:rPr>
        <w:t>Raporda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çocuğunuzun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4F501D">
        <w:rPr>
          <w:rFonts w:ascii="Calibri" w:hAnsi="Calibri" w:cs="Calibri"/>
          <w:sz w:val="24"/>
          <w:szCs w:val="24"/>
        </w:rPr>
        <w:t>sınav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sonuçlarını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bulacaksınız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. Bu </w:t>
      </w:r>
      <w:proofErr w:type="spellStart"/>
      <w:r w:rsidRPr="004F501D">
        <w:rPr>
          <w:rFonts w:ascii="Calibri" w:hAnsi="Calibri" w:cs="Calibri"/>
          <w:sz w:val="24"/>
          <w:szCs w:val="24"/>
        </w:rPr>
        <w:t>rapor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sizin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incelemeniz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ve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saklamanız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içindir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4F501D">
        <w:rPr>
          <w:rFonts w:ascii="Calibri" w:hAnsi="Calibri" w:cs="Calibri"/>
          <w:sz w:val="24"/>
          <w:szCs w:val="24"/>
        </w:rPr>
        <w:t>Rapordaki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bilgileri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kullanarak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okulda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çocuğunuzun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yararına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çalışabilirsiniz</w:t>
      </w:r>
      <w:proofErr w:type="spellEnd"/>
      <w:r w:rsidRPr="004F501D">
        <w:rPr>
          <w:rFonts w:ascii="Calibri" w:hAnsi="Calibri" w:cs="Calibri"/>
          <w:sz w:val="24"/>
          <w:szCs w:val="24"/>
        </w:rPr>
        <w:t>.</w:t>
      </w:r>
    </w:p>
    <w:p w14:paraId="28ABB0C9" w14:textId="77777777" w:rsidR="00C54413" w:rsidRPr="004F501D" w:rsidRDefault="00C54413">
      <w:pPr>
        <w:spacing w:after="80"/>
        <w:rPr>
          <w:rFonts w:ascii="Calibri" w:hAnsi="Calibri" w:cs="Calibri"/>
        </w:rPr>
      </w:pPr>
    </w:p>
    <w:p w14:paraId="5DA9CA96" w14:textId="77777777" w:rsidR="00C54413" w:rsidRPr="004F501D" w:rsidRDefault="00F2562E">
      <w:pPr>
        <w:spacing w:after="160"/>
        <w:rPr>
          <w:rFonts w:ascii="Calibri" w:hAnsi="Calibri" w:cs="Calibri"/>
        </w:rPr>
      </w:pPr>
      <w:r w:rsidRPr="004F501D">
        <w:rPr>
          <w:rFonts w:ascii="Calibri" w:hAnsi="Calibri" w:cs="Calibri"/>
          <w:sz w:val="24"/>
          <w:szCs w:val="24"/>
        </w:rPr>
        <w:t xml:space="preserve">WIDA ACCESS </w:t>
      </w:r>
      <w:proofErr w:type="spellStart"/>
      <w:r w:rsidRPr="004F501D">
        <w:rPr>
          <w:rFonts w:ascii="Calibri" w:hAnsi="Calibri" w:cs="Calibri"/>
          <w:sz w:val="24"/>
          <w:szCs w:val="24"/>
        </w:rPr>
        <w:t>sınavı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veya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çocuğunuzun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puanlarıyla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ilgili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sorularınız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varsa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lütfen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benimle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iletişime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geçin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4F501D">
        <w:rPr>
          <w:rFonts w:ascii="Calibri" w:hAnsi="Calibri" w:cs="Calibri"/>
          <w:sz w:val="24"/>
          <w:szCs w:val="24"/>
        </w:rPr>
        <w:t>İşte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sormak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isteyebileceğiniz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bazı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sorular</w:t>
      </w:r>
      <w:proofErr w:type="spellEnd"/>
      <w:r w:rsidRPr="004F501D">
        <w:rPr>
          <w:rFonts w:ascii="Calibri" w:hAnsi="Calibri" w:cs="Calibri"/>
          <w:sz w:val="24"/>
          <w:szCs w:val="24"/>
        </w:rPr>
        <w:t>:</w:t>
      </w:r>
    </w:p>
    <w:p w14:paraId="55CDC5D7" w14:textId="77777777" w:rsidR="00C54413" w:rsidRPr="004F501D" w:rsidRDefault="00C54413">
      <w:pPr>
        <w:spacing w:after="80"/>
        <w:rPr>
          <w:rFonts w:ascii="Calibri" w:hAnsi="Calibri" w:cs="Calibri"/>
        </w:rPr>
      </w:pPr>
    </w:p>
    <w:p w14:paraId="522BB1C8" w14:textId="77777777" w:rsidR="00C54413" w:rsidRPr="004F501D" w:rsidRDefault="00F2562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4F501D">
        <w:rPr>
          <w:rFonts w:ascii="Calibri" w:hAnsi="Calibri" w:cs="Calibri"/>
          <w:sz w:val="24"/>
          <w:szCs w:val="24"/>
        </w:rPr>
        <w:t>Çocuğum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İngilizce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dil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becerilerini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geliştirme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konusunda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ilerleme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kaydediyor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mu?</w:t>
      </w:r>
    </w:p>
    <w:p w14:paraId="715015FA" w14:textId="77777777" w:rsidR="00C54413" w:rsidRPr="004F501D" w:rsidRDefault="00F2562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4F501D">
        <w:rPr>
          <w:rFonts w:ascii="Calibri" w:hAnsi="Calibri" w:cs="Calibri"/>
          <w:sz w:val="24"/>
          <w:szCs w:val="24"/>
        </w:rPr>
        <w:t xml:space="preserve">WIDA ACCESS </w:t>
      </w:r>
      <w:proofErr w:type="spellStart"/>
      <w:r w:rsidRPr="004F501D">
        <w:rPr>
          <w:rFonts w:ascii="Calibri" w:hAnsi="Calibri" w:cs="Calibri"/>
          <w:sz w:val="24"/>
          <w:szCs w:val="24"/>
        </w:rPr>
        <w:t>puanlarının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yanı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sıra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501D">
        <w:rPr>
          <w:rFonts w:ascii="Calibri" w:hAnsi="Calibri" w:cs="Calibri"/>
          <w:sz w:val="24"/>
          <w:szCs w:val="24"/>
        </w:rPr>
        <w:t>ilerlemeyi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değerlendirmek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için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başka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hangi </w:t>
      </w:r>
      <w:proofErr w:type="spellStart"/>
      <w:r w:rsidRPr="004F501D">
        <w:rPr>
          <w:rFonts w:ascii="Calibri" w:hAnsi="Calibri" w:cs="Calibri"/>
          <w:sz w:val="24"/>
          <w:szCs w:val="24"/>
        </w:rPr>
        <w:t>bilgileri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kullanıyorsunuz</w:t>
      </w:r>
      <w:proofErr w:type="spellEnd"/>
      <w:r w:rsidRPr="004F501D">
        <w:rPr>
          <w:rFonts w:ascii="Calibri" w:hAnsi="Calibri" w:cs="Calibri"/>
          <w:sz w:val="24"/>
          <w:szCs w:val="24"/>
        </w:rPr>
        <w:t>?</w:t>
      </w:r>
    </w:p>
    <w:p w14:paraId="28680D3C" w14:textId="77777777" w:rsidR="00C54413" w:rsidRPr="004F501D" w:rsidRDefault="00F2562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4F501D">
        <w:rPr>
          <w:rFonts w:ascii="Calibri" w:hAnsi="Calibri" w:cs="Calibri"/>
          <w:sz w:val="24"/>
          <w:szCs w:val="24"/>
        </w:rPr>
        <w:t>Çocuğumun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İngilizce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dil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destek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hizmetleri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almayı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ne zaman </w:t>
      </w:r>
      <w:proofErr w:type="spellStart"/>
      <w:r w:rsidRPr="004F501D">
        <w:rPr>
          <w:rFonts w:ascii="Calibri" w:hAnsi="Calibri" w:cs="Calibri"/>
          <w:sz w:val="24"/>
          <w:szCs w:val="24"/>
        </w:rPr>
        <w:t>bırakacağına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nasıl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karar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veriyorsunuz</w:t>
      </w:r>
      <w:proofErr w:type="spellEnd"/>
      <w:r w:rsidRPr="004F501D">
        <w:rPr>
          <w:rFonts w:ascii="Calibri" w:hAnsi="Calibri" w:cs="Calibri"/>
          <w:sz w:val="24"/>
          <w:szCs w:val="24"/>
        </w:rPr>
        <w:t>?</w:t>
      </w:r>
    </w:p>
    <w:p w14:paraId="3AD0828D" w14:textId="77777777" w:rsidR="00C54413" w:rsidRPr="004F501D" w:rsidRDefault="00F2562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4F501D">
        <w:rPr>
          <w:rFonts w:ascii="Calibri" w:hAnsi="Calibri" w:cs="Calibri"/>
          <w:sz w:val="24"/>
          <w:szCs w:val="24"/>
        </w:rPr>
        <w:t>Çocuğumun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İngilizce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becerilerini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geliştirmek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için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evde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neler</w:t>
      </w:r>
      <w:proofErr w:type="spellEnd"/>
      <w:r w:rsidRPr="004F50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01D">
        <w:rPr>
          <w:rFonts w:ascii="Calibri" w:hAnsi="Calibri" w:cs="Calibri"/>
          <w:sz w:val="24"/>
          <w:szCs w:val="24"/>
        </w:rPr>
        <w:t>yapabiliriz</w:t>
      </w:r>
      <w:proofErr w:type="spellEnd"/>
      <w:r w:rsidRPr="004F501D">
        <w:rPr>
          <w:rFonts w:ascii="Calibri" w:hAnsi="Calibri" w:cs="Calibri"/>
          <w:sz w:val="24"/>
          <w:szCs w:val="24"/>
        </w:rPr>
        <w:t>?</w:t>
      </w:r>
    </w:p>
    <w:p w14:paraId="6C2D2733" w14:textId="77777777" w:rsidR="00C54413" w:rsidRPr="004F501D" w:rsidRDefault="00C54413">
      <w:pPr>
        <w:spacing w:after="80"/>
        <w:rPr>
          <w:rFonts w:ascii="Calibri" w:hAnsi="Calibri" w:cs="Calibri"/>
        </w:rPr>
      </w:pPr>
    </w:p>
    <w:p w14:paraId="1B45B06A" w14:textId="77777777" w:rsidR="00C54413" w:rsidRPr="004F501D" w:rsidRDefault="00F2562E">
      <w:pPr>
        <w:spacing w:after="160"/>
        <w:rPr>
          <w:rFonts w:ascii="Calibri" w:hAnsi="Calibri" w:cs="Calibri"/>
        </w:rPr>
      </w:pPr>
      <w:proofErr w:type="spellStart"/>
      <w:r w:rsidRPr="004F501D">
        <w:rPr>
          <w:rFonts w:ascii="Calibri" w:hAnsi="Calibri" w:cs="Calibri"/>
          <w:sz w:val="24"/>
          <w:szCs w:val="24"/>
        </w:rPr>
        <w:t>Saygılarımla</w:t>
      </w:r>
      <w:proofErr w:type="spellEnd"/>
      <w:r w:rsidRPr="004F501D">
        <w:rPr>
          <w:rFonts w:ascii="Calibri" w:hAnsi="Calibri" w:cs="Calibri"/>
          <w:sz w:val="24"/>
          <w:szCs w:val="24"/>
        </w:rPr>
        <w:t>,</w:t>
      </w:r>
    </w:p>
    <w:sectPr w:rsidR="00C54413" w:rsidRPr="004F501D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9B49" w14:textId="77777777" w:rsidR="00270B9F" w:rsidRDefault="00270B9F" w:rsidP="008959B7">
      <w:r>
        <w:separator/>
      </w:r>
    </w:p>
  </w:endnote>
  <w:endnote w:type="continuationSeparator" w:id="0">
    <w:p w14:paraId="44EC4D94" w14:textId="77777777" w:rsidR="00270B9F" w:rsidRDefault="00270B9F" w:rsidP="008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3E45" w14:textId="77777777" w:rsidR="00270B9F" w:rsidRDefault="00270B9F" w:rsidP="008959B7">
      <w:r>
        <w:separator/>
      </w:r>
    </w:p>
  </w:footnote>
  <w:footnote w:type="continuationSeparator" w:id="0">
    <w:p w14:paraId="22BA44EA" w14:textId="77777777" w:rsidR="00270B9F" w:rsidRDefault="00270B9F" w:rsidP="008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36C8" w14:textId="6A049ABE" w:rsidR="008959B7" w:rsidRPr="004F501D" w:rsidRDefault="004F501D" w:rsidP="008959B7">
    <w:pPr>
      <w:pStyle w:val="Header"/>
      <w:jc w:val="right"/>
      <w:rPr>
        <w:rFonts w:ascii="Calibri" w:hAnsi="Calibri" w:cs="Calibri"/>
        <w:b/>
        <w:bCs/>
      </w:rPr>
    </w:pPr>
    <w:r w:rsidRPr="004F501D">
      <w:rPr>
        <w:rFonts w:ascii="Calibri" w:hAnsi="Calibri" w:cs="Calibri"/>
        <w:b/>
        <w:bCs/>
      </w:rPr>
      <w:t>Turkish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95"/>
    <w:multiLevelType w:val="hybridMultilevel"/>
    <w:tmpl w:val="B5D890CC"/>
    <w:lvl w:ilvl="0" w:tplc="63BCB11C">
      <w:start w:val="1"/>
      <w:numFmt w:val="bullet"/>
      <w:lvlText w:val="•"/>
      <w:lvlJc w:val="left"/>
      <w:pPr>
        <w:ind w:left="720" w:hanging="360"/>
      </w:pPr>
    </w:lvl>
    <w:lvl w:ilvl="1" w:tplc="0734C716">
      <w:numFmt w:val="decimal"/>
      <w:lvlText w:val=""/>
      <w:lvlJc w:val="left"/>
    </w:lvl>
    <w:lvl w:ilvl="2" w:tplc="24FAF72C">
      <w:numFmt w:val="decimal"/>
      <w:lvlText w:val=""/>
      <w:lvlJc w:val="left"/>
    </w:lvl>
    <w:lvl w:ilvl="3" w:tplc="12E07420">
      <w:numFmt w:val="decimal"/>
      <w:lvlText w:val=""/>
      <w:lvlJc w:val="left"/>
    </w:lvl>
    <w:lvl w:ilvl="4" w:tplc="8BACF0FA">
      <w:numFmt w:val="decimal"/>
      <w:lvlText w:val=""/>
      <w:lvlJc w:val="left"/>
    </w:lvl>
    <w:lvl w:ilvl="5" w:tplc="30187376">
      <w:numFmt w:val="decimal"/>
      <w:lvlText w:val=""/>
      <w:lvlJc w:val="left"/>
    </w:lvl>
    <w:lvl w:ilvl="6" w:tplc="EDBE581A">
      <w:numFmt w:val="decimal"/>
      <w:lvlText w:val=""/>
      <w:lvlJc w:val="left"/>
    </w:lvl>
    <w:lvl w:ilvl="7" w:tplc="2DF8FE50">
      <w:numFmt w:val="decimal"/>
      <w:lvlText w:val=""/>
      <w:lvlJc w:val="left"/>
    </w:lvl>
    <w:lvl w:ilvl="8" w:tplc="EB9A1EA4">
      <w:numFmt w:val="decimal"/>
      <w:lvlText w:val=""/>
      <w:lvlJc w:val="left"/>
    </w:lvl>
  </w:abstractNum>
  <w:abstractNum w:abstractNumId="1" w15:restartNumberingAfterBreak="0">
    <w:nsid w:val="549511BB"/>
    <w:multiLevelType w:val="hybridMultilevel"/>
    <w:tmpl w:val="A8183350"/>
    <w:lvl w:ilvl="0" w:tplc="F690B412">
      <w:start w:val="1"/>
      <w:numFmt w:val="bullet"/>
      <w:lvlText w:val="●"/>
      <w:lvlJc w:val="left"/>
      <w:pPr>
        <w:ind w:left="720" w:hanging="360"/>
      </w:pPr>
    </w:lvl>
    <w:lvl w:ilvl="1" w:tplc="C3A65A38">
      <w:start w:val="1"/>
      <w:numFmt w:val="bullet"/>
      <w:lvlText w:val="○"/>
      <w:lvlJc w:val="left"/>
      <w:pPr>
        <w:ind w:left="1440" w:hanging="360"/>
      </w:pPr>
    </w:lvl>
    <w:lvl w:ilvl="2" w:tplc="78D04C48">
      <w:start w:val="1"/>
      <w:numFmt w:val="bullet"/>
      <w:lvlText w:val="■"/>
      <w:lvlJc w:val="left"/>
      <w:pPr>
        <w:ind w:left="2160" w:hanging="360"/>
      </w:pPr>
    </w:lvl>
    <w:lvl w:ilvl="3" w:tplc="EEDE4F08">
      <w:start w:val="1"/>
      <w:numFmt w:val="bullet"/>
      <w:lvlText w:val="●"/>
      <w:lvlJc w:val="left"/>
      <w:pPr>
        <w:ind w:left="2880" w:hanging="360"/>
      </w:pPr>
    </w:lvl>
    <w:lvl w:ilvl="4" w:tplc="5AB8A28C">
      <w:start w:val="1"/>
      <w:numFmt w:val="bullet"/>
      <w:lvlText w:val="○"/>
      <w:lvlJc w:val="left"/>
      <w:pPr>
        <w:ind w:left="3600" w:hanging="360"/>
      </w:pPr>
    </w:lvl>
    <w:lvl w:ilvl="5" w:tplc="3D681DC2">
      <w:start w:val="1"/>
      <w:numFmt w:val="bullet"/>
      <w:lvlText w:val="■"/>
      <w:lvlJc w:val="left"/>
      <w:pPr>
        <w:ind w:left="4320" w:hanging="360"/>
      </w:pPr>
    </w:lvl>
    <w:lvl w:ilvl="6" w:tplc="E0444D0C">
      <w:start w:val="1"/>
      <w:numFmt w:val="bullet"/>
      <w:lvlText w:val="●"/>
      <w:lvlJc w:val="left"/>
      <w:pPr>
        <w:ind w:left="5040" w:hanging="360"/>
      </w:pPr>
    </w:lvl>
    <w:lvl w:ilvl="7" w:tplc="32D6825A">
      <w:start w:val="1"/>
      <w:numFmt w:val="bullet"/>
      <w:lvlText w:val="●"/>
      <w:lvlJc w:val="left"/>
      <w:pPr>
        <w:ind w:left="5760" w:hanging="360"/>
      </w:pPr>
    </w:lvl>
    <w:lvl w:ilvl="8" w:tplc="30D02C2A">
      <w:start w:val="1"/>
      <w:numFmt w:val="bullet"/>
      <w:lvlText w:val="●"/>
      <w:lvlJc w:val="left"/>
      <w:pPr>
        <w:ind w:left="6480" w:hanging="360"/>
      </w:pPr>
    </w:lvl>
  </w:abstractNum>
  <w:num w:numId="1" w16cid:durableId="229661628">
    <w:abstractNumId w:val="1"/>
    <w:lvlOverride w:ilvl="0">
      <w:startOverride w:val="1"/>
    </w:lvlOverride>
  </w:num>
  <w:num w:numId="2" w16cid:durableId="6956226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13"/>
    <w:rsid w:val="00183395"/>
    <w:rsid w:val="00270B9F"/>
    <w:rsid w:val="004F501D"/>
    <w:rsid w:val="008510E5"/>
    <w:rsid w:val="008959B7"/>
    <w:rsid w:val="00BA04CA"/>
    <w:rsid w:val="00C54413"/>
    <w:rsid w:val="00D04A93"/>
    <w:rsid w:val="00F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D762"/>
  <w15:docId w15:val="{512850AC-246C-4D67-96AC-28A7C95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5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9B7"/>
  </w:style>
  <w:style w:type="paragraph" w:styleId="Footer">
    <w:name w:val="footer"/>
    <w:basedOn w:val="Normal"/>
    <w:link w:val="FooterChar"/>
    <w:uiPriority w:val="99"/>
    <w:unhideWhenUsed/>
    <w:rsid w:val="00895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080E3B79-5805-4B16-9AB6-CAE3DC00FFAD}"/>
</file>

<file path=customXml/itemProps2.xml><?xml version="1.0" encoding="utf-8"?>
<ds:datastoreItem xmlns:ds="http://schemas.openxmlformats.org/officeDocument/2006/customXml" ds:itemID="{C901D939-995D-4644-8914-09A364E34AAF}"/>
</file>

<file path=customXml/itemProps3.xml><?xml version="1.0" encoding="utf-8"?>
<ds:datastoreItem xmlns:ds="http://schemas.openxmlformats.org/officeDocument/2006/customXml" ds:itemID="{BE5210B1-FAA6-4CE2-BFFF-B6C154BF4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